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7C" w:rsidRDefault="00285D44">
      <w:r>
        <w:t>ECE</w:t>
      </w:r>
      <w:bookmarkStart w:id="0" w:name="_GoBack"/>
      <w:bookmarkEnd w:id="0"/>
      <w:r w:rsidR="00ED3562">
        <w:t xml:space="preserve"> Comp. Vocab List for Quiz </w:t>
      </w:r>
      <w:r>
        <w:t>9/23/14</w:t>
      </w:r>
    </w:p>
    <w:p w:rsidR="00736805" w:rsidRDefault="00736805">
      <w:r>
        <w:t>You should know the definition for each word as well as know how the term is applied – either using it or recognizing it in an example.</w:t>
      </w:r>
    </w:p>
    <w:p w:rsidR="00736805" w:rsidRDefault="00736805"/>
    <w:p w:rsidR="00736805" w:rsidRDefault="00736805" w:rsidP="00736805">
      <w:pPr>
        <w:pStyle w:val="ListParagraph"/>
        <w:numPr>
          <w:ilvl w:val="0"/>
          <w:numId w:val="1"/>
        </w:numPr>
      </w:pPr>
      <w:r>
        <w:t>allegory</w:t>
      </w:r>
    </w:p>
    <w:p w:rsidR="00736805" w:rsidRDefault="00736805" w:rsidP="00736805">
      <w:pPr>
        <w:pStyle w:val="ListParagraph"/>
        <w:numPr>
          <w:ilvl w:val="0"/>
          <w:numId w:val="1"/>
        </w:numPr>
      </w:pPr>
      <w:r>
        <w:t>caricature</w:t>
      </w:r>
    </w:p>
    <w:p w:rsidR="00736805" w:rsidRDefault="00736805" w:rsidP="00736805">
      <w:pPr>
        <w:pStyle w:val="ListParagraph"/>
        <w:numPr>
          <w:ilvl w:val="0"/>
          <w:numId w:val="1"/>
        </w:numPr>
      </w:pPr>
      <w:r>
        <w:t>denotation</w:t>
      </w:r>
    </w:p>
    <w:p w:rsidR="00736805" w:rsidRDefault="00736805" w:rsidP="00736805">
      <w:pPr>
        <w:pStyle w:val="ListParagraph"/>
        <w:numPr>
          <w:ilvl w:val="0"/>
          <w:numId w:val="1"/>
        </w:numPr>
      </w:pPr>
      <w:r>
        <w:t>euphemism</w:t>
      </w:r>
    </w:p>
    <w:p w:rsidR="00736805" w:rsidRDefault="00736805" w:rsidP="00736805">
      <w:pPr>
        <w:pStyle w:val="ListParagraph"/>
        <w:numPr>
          <w:ilvl w:val="0"/>
          <w:numId w:val="1"/>
        </w:numPr>
      </w:pPr>
      <w:r>
        <w:t>figurative language</w:t>
      </w:r>
    </w:p>
    <w:p w:rsidR="00736805" w:rsidRDefault="00736805" w:rsidP="00736805">
      <w:pPr>
        <w:pStyle w:val="ListParagraph"/>
        <w:numPr>
          <w:ilvl w:val="0"/>
          <w:numId w:val="1"/>
        </w:numPr>
      </w:pPr>
      <w:r>
        <w:t>generic conventions</w:t>
      </w:r>
    </w:p>
    <w:p w:rsidR="00736805" w:rsidRDefault="00736805" w:rsidP="00736805">
      <w:pPr>
        <w:pStyle w:val="ListParagraph"/>
        <w:numPr>
          <w:ilvl w:val="0"/>
          <w:numId w:val="1"/>
        </w:numPr>
      </w:pPr>
      <w:r>
        <w:t>hyperbole</w:t>
      </w:r>
    </w:p>
    <w:p w:rsidR="00736805" w:rsidRDefault="00736805" w:rsidP="00736805">
      <w:pPr>
        <w:pStyle w:val="ListParagraph"/>
        <w:numPr>
          <w:ilvl w:val="0"/>
          <w:numId w:val="1"/>
        </w:numPr>
      </w:pPr>
      <w:r>
        <w:t>invective</w:t>
      </w:r>
    </w:p>
    <w:p w:rsidR="00736805" w:rsidRDefault="00736805" w:rsidP="00736805">
      <w:pPr>
        <w:pStyle w:val="ListParagraph"/>
        <w:numPr>
          <w:ilvl w:val="0"/>
          <w:numId w:val="1"/>
        </w:numPr>
      </w:pPr>
      <w:r>
        <w:t>litotes</w:t>
      </w:r>
    </w:p>
    <w:p w:rsidR="00736805" w:rsidRDefault="00736805" w:rsidP="00736805">
      <w:pPr>
        <w:pStyle w:val="ListParagraph"/>
        <w:numPr>
          <w:ilvl w:val="0"/>
          <w:numId w:val="1"/>
        </w:numPr>
      </w:pPr>
      <w:r>
        <w:t>metonymy</w:t>
      </w:r>
    </w:p>
    <w:p w:rsidR="00736805" w:rsidRDefault="00736805" w:rsidP="00736805">
      <w:pPr>
        <w:pStyle w:val="ListParagraph"/>
        <w:numPr>
          <w:ilvl w:val="0"/>
          <w:numId w:val="1"/>
        </w:numPr>
      </w:pPr>
      <w:r>
        <w:t>oxymoron</w:t>
      </w:r>
    </w:p>
    <w:p w:rsidR="00736805" w:rsidRDefault="00736805" w:rsidP="00736805">
      <w:pPr>
        <w:pStyle w:val="ListParagraph"/>
        <w:numPr>
          <w:ilvl w:val="0"/>
          <w:numId w:val="1"/>
        </w:numPr>
      </w:pPr>
      <w:r>
        <w:t>parody</w:t>
      </w:r>
    </w:p>
    <w:p w:rsidR="00736805" w:rsidRDefault="00736805" w:rsidP="00736805">
      <w:pPr>
        <w:pStyle w:val="ListParagraph"/>
        <w:numPr>
          <w:ilvl w:val="0"/>
          <w:numId w:val="1"/>
        </w:numPr>
      </w:pPr>
      <w:r>
        <w:t>rhetoric</w:t>
      </w:r>
    </w:p>
    <w:p w:rsidR="00736805" w:rsidRDefault="00736805" w:rsidP="00736805">
      <w:pPr>
        <w:pStyle w:val="ListParagraph"/>
        <w:numPr>
          <w:ilvl w:val="0"/>
          <w:numId w:val="1"/>
        </w:numPr>
      </w:pPr>
      <w:r>
        <w:t>sarcasm</w:t>
      </w:r>
    </w:p>
    <w:p w:rsidR="00736805" w:rsidRDefault="00736805" w:rsidP="00736805">
      <w:pPr>
        <w:pStyle w:val="ListParagraph"/>
        <w:numPr>
          <w:ilvl w:val="0"/>
          <w:numId w:val="1"/>
        </w:numPr>
      </w:pPr>
      <w:r>
        <w:t>theme</w:t>
      </w:r>
    </w:p>
    <w:sectPr w:rsidR="00736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6E45"/>
    <w:multiLevelType w:val="hybridMultilevel"/>
    <w:tmpl w:val="08808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05"/>
    <w:rsid w:val="00285D44"/>
    <w:rsid w:val="00736805"/>
    <w:rsid w:val="0097647C"/>
    <w:rsid w:val="00C271A2"/>
    <w:rsid w:val="00E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4</cp:revision>
  <cp:lastPrinted>2012-09-18T13:33:00Z</cp:lastPrinted>
  <dcterms:created xsi:type="dcterms:W3CDTF">2011-09-26T14:57:00Z</dcterms:created>
  <dcterms:modified xsi:type="dcterms:W3CDTF">2014-09-16T11:08:00Z</dcterms:modified>
</cp:coreProperties>
</file>